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B592" w14:textId="674F8E01" w:rsidR="00206E0C" w:rsidRDefault="00206E0C" w:rsidP="003B707C">
      <w:pPr>
        <w:spacing w:line="288" w:lineRule="auto"/>
        <w:rPr>
          <w:rFonts w:ascii="Montserrat" w:hAnsi="Montserrat" w:cs="Arial"/>
          <w:b/>
          <w:bCs/>
          <w:iCs/>
          <w:sz w:val="36"/>
          <w:szCs w:val="36"/>
        </w:rPr>
      </w:pPr>
      <w:r>
        <w:rPr>
          <w:rFonts w:ascii="Montserrat" w:hAnsi="Montserrat" w:cs="Arial"/>
          <w:b/>
          <w:bCs/>
          <w:sz w:val="36"/>
          <w:szCs w:val="36"/>
          <w:lang w:val="pt-BR"/>
        </w:rPr>
        <w:t>OCEAN - Formulário de Novo Fornecedor</w:t>
      </w:r>
    </w:p>
    <w:p w14:paraId="211B6124" w14:textId="0FBA9165" w:rsidR="007660A8" w:rsidRPr="001432F9" w:rsidRDefault="005914F1" w:rsidP="007660A8">
      <w:pPr>
        <w:spacing w:after="120"/>
        <w:rPr>
          <w:rFonts w:ascii="Arial" w:hAnsi="Arial" w:cs="Arial"/>
          <w:b/>
          <w:sz w:val="18"/>
          <w:szCs w:val="18"/>
        </w:rPr>
      </w:pPr>
      <w:r w:rsidRPr="002A4004">
        <w:rPr>
          <w:rFonts w:ascii="Montserrat" w:hAnsi="Montserrat" w:cs="Arial"/>
          <w:b/>
          <w:sz w:val="18"/>
          <w:szCs w:val="18"/>
        </w:rPr>
        <w:t xml:space="preserve">Este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formulário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deve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ser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usado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quando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o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seu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projeto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for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premiado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para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confirmar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dados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bancários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para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quais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serão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feitos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pagamentos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ou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se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você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precisar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alterar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2A4004">
        <w:rPr>
          <w:rFonts w:ascii="Montserrat" w:hAnsi="Montserrat" w:cs="Arial"/>
          <w:b/>
          <w:sz w:val="18"/>
          <w:szCs w:val="18"/>
        </w:rPr>
        <w:t>seus</w:t>
      </w:r>
      <w:proofErr w:type="spellEnd"/>
      <w:r w:rsidRPr="002A4004">
        <w:rPr>
          <w:rFonts w:ascii="Montserrat" w:hAnsi="Montserrat" w:cs="Arial"/>
          <w:b/>
          <w:sz w:val="18"/>
          <w:szCs w:val="18"/>
        </w:rPr>
        <w:t xml:space="preserve"> dados </w:t>
      </w:r>
      <w:proofErr w:type="spellStart"/>
      <w:r w:rsidRPr="001432F9">
        <w:rPr>
          <w:rFonts w:ascii="Montserrat" w:hAnsi="Montserrat" w:cs="Arial"/>
          <w:b/>
          <w:sz w:val="18"/>
          <w:szCs w:val="18"/>
        </w:rPr>
        <w:t>bancários</w:t>
      </w:r>
      <w:proofErr w:type="spellEnd"/>
      <w:r w:rsidRPr="001432F9">
        <w:rPr>
          <w:rFonts w:ascii="Montserrat" w:hAnsi="Montserrat" w:cs="Arial"/>
          <w:b/>
          <w:sz w:val="18"/>
          <w:szCs w:val="18"/>
        </w:rPr>
        <w:t xml:space="preserve">. </w:t>
      </w:r>
      <w:proofErr w:type="spellStart"/>
      <w:r w:rsidRPr="001432F9">
        <w:rPr>
          <w:rFonts w:ascii="Montserrat" w:hAnsi="Montserrat" w:cs="Arial"/>
          <w:b/>
          <w:sz w:val="18"/>
          <w:szCs w:val="18"/>
        </w:rPr>
        <w:t>Indique</w:t>
      </w:r>
      <w:proofErr w:type="spellEnd"/>
      <w:r w:rsidRPr="001432F9">
        <w:rPr>
          <w:rFonts w:ascii="Montserrat" w:hAnsi="Montserrat" w:cs="Arial"/>
          <w:b/>
          <w:sz w:val="18"/>
          <w:szCs w:val="18"/>
        </w:rPr>
        <w:t xml:space="preserve"> o </w:t>
      </w:r>
      <w:proofErr w:type="spellStart"/>
      <w:r w:rsidRPr="001432F9">
        <w:rPr>
          <w:rFonts w:ascii="Montserrat" w:hAnsi="Montserrat" w:cs="Arial"/>
          <w:b/>
          <w:sz w:val="18"/>
          <w:szCs w:val="18"/>
        </w:rPr>
        <w:t>que</w:t>
      </w:r>
      <w:proofErr w:type="spellEnd"/>
      <w:r w:rsidRPr="001432F9">
        <w:rPr>
          <w:rFonts w:ascii="Montserrat" w:hAnsi="Montserrat" w:cs="Arial"/>
          <w:b/>
          <w:sz w:val="18"/>
          <w:szCs w:val="18"/>
        </w:rPr>
        <w:t xml:space="preserve"> se </w:t>
      </w:r>
      <w:proofErr w:type="spellStart"/>
      <w:r w:rsidRPr="001432F9">
        <w:rPr>
          <w:rFonts w:ascii="Montserrat" w:hAnsi="Montserrat" w:cs="Arial"/>
          <w:b/>
          <w:sz w:val="18"/>
          <w:szCs w:val="18"/>
        </w:rPr>
        <w:t>aplica</w:t>
      </w:r>
      <w:proofErr w:type="spellEnd"/>
      <w:r w:rsidRPr="001432F9">
        <w:rPr>
          <w:rFonts w:ascii="Montserrat" w:hAnsi="Montserrat" w:cs="Arial"/>
          <w:b/>
          <w:sz w:val="18"/>
          <w:szCs w:val="18"/>
        </w:rPr>
        <w:t xml:space="preserve"> </w:t>
      </w:r>
      <w:proofErr w:type="spellStart"/>
      <w:r w:rsidRPr="001432F9">
        <w:rPr>
          <w:rFonts w:ascii="Montserrat" w:hAnsi="Montserrat" w:cs="Arial"/>
          <w:b/>
          <w:sz w:val="18"/>
          <w:szCs w:val="18"/>
        </w:rPr>
        <w:t>aqui</w:t>
      </w:r>
      <w:proofErr w:type="spellEnd"/>
      <w:r w:rsidRPr="001432F9">
        <w:rPr>
          <w:rFonts w:ascii="Montserrat" w:hAnsi="Montserrat" w:cs="Arial"/>
          <w:b/>
          <w:sz w:val="18"/>
          <w:szCs w:val="18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2011"/>
        <w:gridCol w:w="630"/>
        <w:gridCol w:w="2015"/>
        <w:gridCol w:w="2356"/>
      </w:tblGrid>
      <w:tr w:rsidR="001432F9" w:rsidRPr="001432F9" w14:paraId="189F4B0B" w14:textId="77777777" w:rsidTr="00967FC8">
        <w:trPr>
          <w:trHeight w:val="285"/>
        </w:trPr>
        <w:tc>
          <w:tcPr>
            <w:tcW w:w="1116" w:type="pct"/>
          </w:tcPr>
          <w:p w14:paraId="326A66B7" w14:textId="5421CFE1" w:rsidR="007660A8" w:rsidRPr="001432F9" w:rsidRDefault="00BA5D3B" w:rsidP="00967FC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 xml:space="preserve">Novo </w:t>
            </w:r>
            <w:proofErr w:type="spellStart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>prêmio</w:t>
            </w:r>
            <w:proofErr w:type="spellEnd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>:</w:t>
            </w:r>
          </w:p>
        </w:tc>
        <w:tc>
          <w:tcPr>
            <w:tcW w:w="1114" w:type="pct"/>
          </w:tcPr>
          <w:p w14:paraId="36F33CA5" w14:textId="77777777" w:rsidR="007660A8" w:rsidRPr="001432F9" w:rsidRDefault="00000000" w:rsidP="00967FC8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-2018604765"/>
                <w:placeholder>
                  <w:docPart w:val="3E6A2A534DB94589A4B1C059B2CB2BB1"/>
                </w:placeholder>
                <w:showingPlcHdr/>
                <w:dropDownList>
                  <w:listItem w:value="Selecione um item."/>
                  <w:listItem w:displayText="Não" w:value="Não"/>
                  <w:listItem w:displayText="Sim" w:value="Sim"/>
                </w:dropDownList>
              </w:sdtPr>
              <w:sdtContent>
                <w:r w:rsidR="007660A8" w:rsidRPr="001432F9">
                  <w:rPr>
                    <w:rStyle w:val="PlaceholderText"/>
                    <w:rFonts w:ascii="Montserrat" w:hAnsi="Montserrat" w:cs="Segoe UI"/>
                    <w:b/>
                    <w:color w:val="auto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349" w:type="pct"/>
          </w:tcPr>
          <w:p w14:paraId="2C6A4854" w14:textId="77777777" w:rsidR="007660A8" w:rsidRPr="001432F9" w:rsidRDefault="007660A8" w:rsidP="00967FC8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116" w:type="pct"/>
          </w:tcPr>
          <w:p w14:paraId="046595D0" w14:textId="3DA61E33" w:rsidR="007660A8" w:rsidRPr="001432F9" w:rsidRDefault="009221F6" w:rsidP="00967FC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proofErr w:type="spellStart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>Detalhes</w:t>
            </w:r>
            <w:proofErr w:type="spellEnd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>revistos</w:t>
            </w:r>
            <w:proofErr w:type="spellEnd"/>
            <w:r w:rsidRPr="001432F9">
              <w:rPr>
                <w:rFonts w:ascii="Montserrat" w:hAnsi="Montserrat" w:cs="Arial"/>
                <w:b/>
                <w:sz w:val="18"/>
                <w:szCs w:val="18"/>
              </w:rPr>
              <w:t>:</w:t>
            </w:r>
          </w:p>
        </w:tc>
        <w:tc>
          <w:tcPr>
            <w:tcW w:w="1305" w:type="pct"/>
          </w:tcPr>
          <w:p w14:paraId="4830F121" w14:textId="77777777" w:rsidR="007660A8" w:rsidRPr="001432F9" w:rsidRDefault="00000000" w:rsidP="00967FC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 w:cs="Segoe UI"/>
                  <w:b/>
                  <w:sz w:val="18"/>
                  <w:szCs w:val="18"/>
                </w:rPr>
                <w:id w:val="1299568652"/>
                <w:placeholder>
                  <w:docPart w:val="654466DE5A644D64AB941307DB987ED0"/>
                </w:placeholder>
                <w:showingPlcHdr/>
                <w:dropDownList>
                  <w:listItem w:displayText="Selecione um item." w:value=""/>
                  <w:listItem w:displayText="Sim" w:value="Sim"/>
                  <w:listItem w:displayText="Não" w:value="Não"/>
                </w:dropDownList>
              </w:sdtPr>
              <w:sdtContent>
                <w:r w:rsidR="007660A8" w:rsidRPr="001432F9">
                  <w:rPr>
                    <w:rStyle w:val="PlaceholderText"/>
                    <w:rFonts w:ascii="Montserrat" w:hAnsi="Montserrat" w:cs="Segoe UI"/>
                    <w:b/>
                    <w:color w:val="auto"/>
                    <w:sz w:val="18"/>
                    <w:szCs w:val="18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</w:tr>
    </w:tbl>
    <w:p w14:paraId="2114263E" w14:textId="194A4906" w:rsidR="003B707C" w:rsidRPr="007660A8" w:rsidRDefault="003B707C" w:rsidP="00206E0C">
      <w:pPr>
        <w:spacing w:after="120" w:line="288" w:lineRule="auto"/>
        <w:rPr>
          <w:rFonts w:ascii="Montserrat" w:hAnsi="Montserrat" w:cs="Arial"/>
          <w:b/>
          <w:bCs/>
          <w:sz w:val="18"/>
          <w:szCs w:val="18"/>
        </w:rPr>
      </w:pPr>
      <w:r w:rsidRPr="007660A8">
        <w:rPr>
          <w:rFonts w:ascii="Montserrat" w:hAnsi="Montserrat" w:cs="Arial"/>
          <w:b/>
          <w:bCs/>
          <w:sz w:val="18"/>
          <w:szCs w:val="18"/>
          <w:lang w:val="pt-BR"/>
        </w:rPr>
        <w:t xml:space="preserve">Preencha e envie este formulário de novo fornecedor para </w:t>
      </w:r>
      <w:r>
        <w:fldChar w:fldCharType="begin"/>
      </w:r>
      <w:r>
        <w:instrText>HYPERLINK "mailto:finance@oceangrants.org.uk"</w:instrText>
      </w:r>
      <w:r>
        <w:fldChar w:fldCharType="separate"/>
      </w:r>
      <w:r w:rsidRPr="007660A8">
        <w:rPr>
          <w:rStyle w:val="Hyperlink"/>
          <w:rFonts w:ascii="Montserrat" w:hAnsi="Montserrat" w:cs="Arial"/>
          <w:b/>
          <w:bCs/>
          <w:sz w:val="18"/>
          <w:szCs w:val="18"/>
          <w:lang w:val="pt-BR"/>
        </w:rPr>
        <w:t>finance@oceangrants.org.uk</w:t>
      </w:r>
      <w:r>
        <w:fldChar w:fldCharType="end"/>
      </w:r>
      <w:r w:rsidRPr="007660A8">
        <w:rPr>
          <w:rFonts w:ascii="Montserrat" w:hAnsi="Montserrat" w:cs="Arial"/>
          <w:b/>
          <w:bCs/>
          <w:sz w:val="18"/>
          <w:szCs w:val="18"/>
          <w:lang w:val="pt-BR"/>
        </w:rPr>
        <w:t>, incluindo a referência do seu projeto na linha de assunto.</w:t>
      </w:r>
    </w:p>
    <w:tbl>
      <w:tblPr>
        <w:tblW w:w="5327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29"/>
        <w:gridCol w:w="4634"/>
      </w:tblGrid>
      <w:tr w:rsidR="00206E0C" w:rsidRPr="004E3B35" w14:paraId="4F372A17" w14:textId="77777777" w:rsidTr="00B732EA">
        <w:tc>
          <w:tcPr>
            <w:tcW w:w="2417" w:type="pct"/>
            <w:shd w:val="clear" w:color="auto" w:fill="10768D"/>
          </w:tcPr>
          <w:p w14:paraId="01CB6DCC" w14:textId="77777777" w:rsidR="00206E0C" w:rsidRPr="004E3B35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  <w:lang w:val="pt-BR"/>
              </w:rPr>
              <w:t>Detalhes do projeto:</w:t>
            </w:r>
          </w:p>
        </w:tc>
        <w:tc>
          <w:tcPr>
            <w:tcW w:w="2583" w:type="pct"/>
            <w:gridSpan w:val="2"/>
            <w:shd w:val="clear" w:color="auto" w:fill="10768D"/>
          </w:tcPr>
          <w:p w14:paraId="743FD0B8" w14:textId="77777777" w:rsidR="00206E0C" w:rsidRPr="004E3B35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06E0C" w:rsidRPr="005914F1" w14:paraId="5CFCBA54" w14:textId="77777777" w:rsidTr="00B732EA">
        <w:trPr>
          <w:trHeight w:val="99"/>
        </w:trPr>
        <w:tc>
          <w:tcPr>
            <w:tcW w:w="2417" w:type="pct"/>
          </w:tcPr>
          <w:p w14:paraId="12569FE1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pl-PL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Número de referência do projeto</w:t>
            </w:r>
          </w:p>
        </w:tc>
        <w:tc>
          <w:tcPr>
            <w:tcW w:w="2583" w:type="pct"/>
            <w:gridSpan w:val="2"/>
          </w:tcPr>
          <w:p w14:paraId="20404751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pl-PL"/>
              </w:rPr>
            </w:pPr>
          </w:p>
        </w:tc>
      </w:tr>
      <w:tr w:rsidR="00206E0C" w:rsidRPr="004E3B35" w14:paraId="7E2BFF36" w14:textId="77777777" w:rsidTr="00B732EA">
        <w:trPr>
          <w:trHeight w:val="249"/>
        </w:trPr>
        <w:tc>
          <w:tcPr>
            <w:tcW w:w="2417" w:type="pct"/>
          </w:tcPr>
          <w:p w14:paraId="6685026D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Título do projeto:</w:t>
            </w:r>
          </w:p>
        </w:tc>
        <w:tc>
          <w:tcPr>
            <w:tcW w:w="2583" w:type="pct"/>
            <w:gridSpan w:val="2"/>
          </w:tcPr>
          <w:p w14:paraId="17BB0E9B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717D1A1A" w14:textId="77777777" w:rsidTr="00B732EA">
        <w:tc>
          <w:tcPr>
            <w:tcW w:w="2417" w:type="pct"/>
          </w:tcPr>
          <w:p w14:paraId="78EAAF94" w14:textId="29AF6854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Nome da organização contemplada:</w:t>
            </w:r>
          </w:p>
        </w:tc>
        <w:tc>
          <w:tcPr>
            <w:tcW w:w="2583" w:type="pct"/>
            <w:gridSpan w:val="2"/>
          </w:tcPr>
          <w:p w14:paraId="5E5EAF6F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1A9B1507" w14:textId="77777777" w:rsidTr="00B732EA">
        <w:trPr>
          <w:trHeight w:val="350"/>
        </w:trPr>
        <w:tc>
          <w:tcPr>
            <w:tcW w:w="2417" w:type="pct"/>
          </w:tcPr>
          <w:p w14:paraId="675F3D0C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Endereço da organização:</w:t>
            </w:r>
          </w:p>
        </w:tc>
        <w:tc>
          <w:tcPr>
            <w:tcW w:w="2583" w:type="pct"/>
            <w:gridSpan w:val="2"/>
          </w:tcPr>
          <w:p w14:paraId="4BB5DAE3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680339E5" w14:textId="77777777" w:rsidTr="00B732EA">
        <w:trPr>
          <w:trHeight w:val="350"/>
        </w:trPr>
        <w:tc>
          <w:tcPr>
            <w:tcW w:w="2417" w:type="pct"/>
          </w:tcPr>
          <w:p w14:paraId="4A8269DC" w14:textId="4942325C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Endereço contábil, se diferente:</w:t>
            </w:r>
          </w:p>
        </w:tc>
        <w:tc>
          <w:tcPr>
            <w:tcW w:w="2583" w:type="pct"/>
            <w:gridSpan w:val="2"/>
          </w:tcPr>
          <w:p w14:paraId="0823FF3B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2CD84998" w14:textId="77777777" w:rsidTr="00B732EA">
        <w:tc>
          <w:tcPr>
            <w:tcW w:w="2417" w:type="pct"/>
            <w:shd w:val="clear" w:color="auto" w:fill="10768D"/>
          </w:tcPr>
          <w:p w14:paraId="5ED1009F" w14:textId="77777777" w:rsidR="00206E0C" w:rsidRPr="004E3B35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  <w:lang w:val="pt-BR"/>
              </w:rPr>
              <w:t>Dados bancários:</w:t>
            </w:r>
          </w:p>
        </w:tc>
        <w:tc>
          <w:tcPr>
            <w:tcW w:w="2583" w:type="pct"/>
            <w:gridSpan w:val="2"/>
            <w:shd w:val="clear" w:color="auto" w:fill="10768D"/>
          </w:tcPr>
          <w:p w14:paraId="1311CC53" w14:textId="77777777" w:rsidR="00206E0C" w:rsidRPr="004E3B35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06E0C" w:rsidRPr="004E3B35" w14:paraId="5C74ECB6" w14:textId="77777777" w:rsidTr="00B732EA">
        <w:tc>
          <w:tcPr>
            <w:tcW w:w="2417" w:type="pct"/>
          </w:tcPr>
          <w:p w14:paraId="008C23F7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Nome do banco:</w:t>
            </w:r>
          </w:p>
        </w:tc>
        <w:tc>
          <w:tcPr>
            <w:tcW w:w="2583" w:type="pct"/>
            <w:gridSpan w:val="2"/>
          </w:tcPr>
          <w:p w14:paraId="1B4C62BF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2C47F1CB" w14:textId="77777777" w:rsidTr="00B732EA">
        <w:tc>
          <w:tcPr>
            <w:tcW w:w="2417" w:type="pct"/>
          </w:tcPr>
          <w:p w14:paraId="0CA9F7B8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Endereço do banco:</w:t>
            </w:r>
          </w:p>
        </w:tc>
        <w:tc>
          <w:tcPr>
            <w:tcW w:w="2583" w:type="pct"/>
            <w:gridSpan w:val="2"/>
          </w:tcPr>
          <w:p w14:paraId="6F9117B8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3CA055DD" w14:textId="77777777" w:rsidTr="00B732EA">
        <w:tc>
          <w:tcPr>
            <w:tcW w:w="2417" w:type="pct"/>
          </w:tcPr>
          <w:p w14:paraId="5F13CDA3" w14:textId="1B51E413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Nome do beneficiário da conta:</w:t>
            </w:r>
          </w:p>
        </w:tc>
        <w:tc>
          <w:tcPr>
            <w:tcW w:w="2583" w:type="pct"/>
            <w:gridSpan w:val="2"/>
          </w:tcPr>
          <w:p w14:paraId="15C4DEB4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7EF2D21E" w14:textId="77777777" w:rsidTr="00B732EA">
        <w:tc>
          <w:tcPr>
            <w:tcW w:w="2417" w:type="pct"/>
          </w:tcPr>
          <w:p w14:paraId="6E0ADB25" w14:textId="2FA75D28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Sort Code (para bancos do Reino Unido):</w:t>
            </w:r>
          </w:p>
        </w:tc>
        <w:tc>
          <w:tcPr>
            <w:tcW w:w="2583" w:type="pct"/>
            <w:gridSpan w:val="2"/>
          </w:tcPr>
          <w:p w14:paraId="31860ECE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0EAFD64F" w14:textId="77777777" w:rsidTr="00B732EA">
        <w:tc>
          <w:tcPr>
            <w:tcW w:w="2417" w:type="pct"/>
          </w:tcPr>
          <w:p w14:paraId="4473CE92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Número da conta bancária/IBAN:</w:t>
            </w:r>
          </w:p>
        </w:tc>
        <w:tc>
          <w:tcPr>
            <w:tcW w:w="2583" w:type="pct"/>
            <w:gridSpan w:val="2"/>
          </w:tcPr>
          <w:p w14:paraId="29C892AE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5914F1" w14:paraId="33114E3F" w14:textId="77777777" w:rsidTr="00B732EA">
        <w:tc>
          <w:tcPr>
            <w:tcW w:w="2417" w:type="pct"/>
          </w:tcPr>
          <w:p w14:paraId="0ABD57EA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pl-PL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Código BIC/Swift do banco:</w:t>
            </w: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ab/>
            </w:r>
          </w:p>
        </w:tc>
        <w:tc>
          <w:tcPr>
            <w:tcW w:w="2583" w:type="pct"/>
            <w:gridSpan w:val="2"/>
          </w:tcPr>
          <w:p w14:paraId="1CE25CDD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  <w:lang w:val="pl-PL"/>
              </w:rPr>
            </w:pPr>
          </w:p>
        </w:tc>
      </w:tr>
      <w:tr w:rsidR="00206E0C" w:rsidRPr="004E3B35" w14:paraId="2F11B505" w14:textId="77777777" w:rsidTr="00B732EA">
        <w:tc>
          <w:tcPr>
            <w:tcW w:w="2417" w:type="pct"/>
          </w:tcPr>
          <w:p w14:paraId="39F39710" w14:textId="42ADA079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Dados do banco intermediário:</w:t>
            </w:r>
          </w:p>
        </w:tc>
        <w:tc>
          <w:tcPr>
            <w:tcW w:w="2583" w:type="pct"/>
            <w:gridSpan w:val="2"/>
          </w:tcPr>
          <w:p w14:paraId="50F701ED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6AD4A244" w14:textId="77777777" w:rsidTr="00B732EA">
        <w:trPr>
          <w:trHeight w:val="800"/>
        </w:trPr>
        <w:tc>
          <w:tcPr>
            <w:tcW w:w="2417" w:type="pct"/>
          </w:tcPr>
          <w:p w14:paraId="555A4513" w14:textId="75DF6CC6" w:rsidR="00206E0C" w:rsidRPr="004E3B35" w:rsidRDefault="00206E0C" w:rsidP="003B707C">
            <w:pPr>
              <w:spacing w:before="40" w:after="40" w:line="288" w:lineRule="auto"/>
              <w:ind w:right="-102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 xml:space="preserve">Por padrão, os pagamentos serão feitos em libras esterlinas. Informe-nos se a sua conta não aceita GBP e se o pagamento pode ser feito em EUR ou USD. </w:t>
            </w:r>
            <w:r w:rsidRPr="004E3B35">
              <w:rPr>
                <w:rFonts w:ascii="Montserrat" w:hAnsi="Montserrat" w:cstheme="minorHAnsi"/>
                <w:b/>
                <w:bCs/>
                <w:sz w:val="18"/>
                <w:szCs w:val="18"/>
                <w:lang w:val="pt-BR"/>
              </w:rPr>
              <w:t>Confirme a moeda para pagamento:</w:t>
            </w: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583" w:type="pct"/>
            <w:gridSpan w:val="2"/>
          </w:tcPr>
          <w:p w14:paraId="0318D5F4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4E3B35" w:rsidRPr="004E3B35" w14:paraId="1617FBA2" w14:textId="77777777" w:rsidTr="00B732E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10768D"/>
          </w:tcPr>
          <w:p w14:paraId="1D8BC52C" w14:textId="542FFCFA" w:rsidR="004E3B35" w:rsidRPr="00DC2ACC" w:rsidRDefault="00DC2ACC" w:rsidP="00967FC8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DC2ACC"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  <w:t>Certificação</w:t>
            </w:r>
            <w:proofErr w:type="spellEnd"/>
          </w:p>
        </w:tc>
      </w:tr>
      <w:tr w:rsidR="004E3B35" w:rsidRPr="004E3B35" w14:paraId="397C62F7" w14:textId="77777777" w:rsidTr="00B732EA">
        <w:tc>
          <w:tcPr>
            <w:tcW w:w="5000" w:type="pct"/>
            <w:gridSpan w:val="3"/>
            <w:tcBorders>
              <w:bottom w:val="nil"/>
            </w:tcBorders>
          </w:tcPr>
          <w:p w14:paraId="01031075" w14:textId="77777777" w:rsidR="00DF5FAF" w:rsidRPr="00641A9F" w:rsidRDefault="00DF5FAF" w:rsidP="00DF5FAF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t xml:space="preserve">Na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minha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qualidade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Signatário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Autorizado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existente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registrado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no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Formulário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Aceitação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Subsídio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original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ou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notificado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Departamento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posteriormente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,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confirmo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que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:</w:t>
            </w:r>
          </w:p>
          <w:p w14:paraId="4A41BA99" w14:textId="2A835413" w:rsidR="00DF4411" w:rsidRPr="00641A9F" w:rsidRDefault="00DF4411" w:rsidP="00DF441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Estou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devidamente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autorizado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a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solicitar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essa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alteração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em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nome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da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Organização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41A9F">
              <w:rPr>
                <w:rFonts w:ascii="Montserrat" w:hAnsi="Montserrat"/>
                <w:sz w:val="18"/>
                <w:szCs w:val="18"/>
              </w:rPr>
              <w:t>Beneficiária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56A05094" w14:textId="1ACD517F" w:rsidR="00DF4411" w:rsidRPr="00641A9F" w:rsidRDefault="00DF4411" w:rsidP="00DF441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</w:t>
            </w:r>
            <w:r w:rsidRPr="00641A9F">
              <w:rPr>
                <w:rFonts w:ascii="Montserrat" w:hAnsi="Montserrat"/>
                <w:sz w:val="18"/>
                <w:szCs w:val="18"/>
              </w:rPr>
              <w:t>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dados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bancários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fornecidos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acima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são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precisos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correspondem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à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conta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oficial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mantida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em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nome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da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Organização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41A9F">
              <w:rPr>
                <w:rFonts w:ascii="Montserrat" w:hAnsi="Montserrat"/>
                <w:sz w:val="18"/>
                <w:szCs w:val="18"/>
              </w:rPr>
              <w:t>Beneficiária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5F40252A" w14:textId="77CA08AC" w:rsidR="00DF4411" w:rsidRPr="00641A9F" w:rsidRDefault="00DF4411" w:rsidP="00DF441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T</w:t>
            </w:r>
            <w:r w:rsidRPr="00641A9F">
              <w:rPr>
                <w:rFonts w:ascii="Montserrat" w:hAnsi="Montserrat"/>
                <w:sz w:val="18"/>
                <w:szCs w:val="18"/>
              </w:rPr>
              <w:t>odas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as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assinaturas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fornecidas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neste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formulário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são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genuínas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foram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feitas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com pleno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conhecimento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consentimento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dos </w:t>
            </w:r>
            <w:proofErr w:type="spellStart"/>
            <w:proofErr w:type="gramStart"/>
            <w:r w:rsidRPr="00641A9F">
              <w:rPr>
                <w:rFonts w:ascii="Montserrat" w:hAnsi="Montserrat"/>
                <w:sz w:val="18"/>
                <w:szCs w:val="18"/>
              </w:rPr>
              <w:t>signatários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0C1EF5C7" w14:textId="0E7A2AAD" w:rsidR="00DF4411" w:rsidRPr="00641A9F" w:rsidRDefault="00DF4411" w:rsidP="00DF441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t>A</w:t>
            </w:r>
            <w:r w:rsidRPr="00641A9F">
              <w:rPr>
                <w:rFonts w:ascii="Montserrat" w:hAnsi="Montserrat"/>
                <w:sz w:val="18"/>
                <w:szCs w:val="18"/>
              </w:rPr>
              <w:t xml:space="preserve">s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informações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fornecidas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neste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formulário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F53111" w:rsidRPr="00641A9F">
              <w:rPr>
                <w:rFonts w:ascii="Montserrat" w:hAnsi="Montserrat"/>
                <w:sz w:val="18"/>
                <w:szCs w:val="18"/>
                <w:lang w:val="pt-PT"/>
              </w:rPr>
              <w:t>estão</w:t>
            </w:r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completas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corretas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, de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acordo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com meu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conhecimento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e </w:t>
            </w:r>
            <w:proofErr w:type="gramStart"/>
            <w:r w:rsidR="00E62445" w:rsidRPr="00641A9F">
              <w:rPr>
                <w:rFonts w:ascii="Montserrat" w:hAnsi="Montserrat"/>
                <w:sz w:val="18"/>
                <w:szCs w:val="18"/>
                <w:lang w:val="pt-PT"/>
              </w:rPr>
              <w:t>convicção</w:t>
            </w:r>
            <w:r w:rsidRPr="00641A9F">
              <w:rPr>
                <w:rFonts w:ascii="Montserrat" w:hAnsi="Montserrat"/>
                <w:sz w:val="18"/>
                <w:szCs w:val="18"/>
              </w:rPr>
              <w:t>;</w:t>
            </w:r>
            <w:proofErr w:type="gramEnd"/>
          </w:p>
          <w:p w14:paraId="79265BB7" w14:textId="67BE5710" w:rsidR="00DF4411" w:rsidRPr="00641A9F" w:rsidRDefault="00DF4411" w:rsidP="00DF4411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R</w:t>
            </w:r>
            <w:r w:rsidRPr="00641A9F">
              <w:rPr>
                <w:rFonts w:ascii="Montserrat" w:hAnsi="Montserrat"/>
                <w:sz w:val="18"/>
                <w:szCs w:val="18"/>
              </w:rPr>
              <w:t>econheço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que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a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Organização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não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é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responsável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por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quaisquer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pagamentos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feitos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em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uma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conta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bancária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incorreta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devido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gramStart"/>
            <w:r w:rsidRPr="00641A9F">
              <w:rPr>
                <w:rFonts w:ascii="Montserrat" w:hAnsi="Montserrat"/>
                <w:sz w:val="18"/>
                <w:szCs w:val="18"/>
              </w:rPr>
              <w:t>a</w:t>
            </w:r>
            <w:proofErr w:type="gram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erros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ou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omissões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informações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fornecidas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neste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formulário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4CAF4B64" w14:textId="77777777" w:rsidR="00DF4411" w:rsidRPr="00641A9F" w:rsidRDefault="00DF4411" w:rsidP="00DF4411">
            <w:pPr>
              <w:pStyle w:val="ListBullet"/>
              <w:numPr>
                <w:ilvl w:val="0"/>
                <w:numId w:val="0"/>
              </w:numPr>
              <w:spacing w:before="120" w:line="288" w:lineRule="auto"/>
              <w:ind w:left="360" w:hanging="360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24D92565" w14:textId="4D172F41" w:rsidR="004E3B35" w:rsidRPr="00641A9F" w:rsidRDefault="000D115D" w:rsidP="00DF4411">
            <w:pPr>
              <w:pStyle w:val="ListBullet"/>
              <w:numPr>
                <w:ilvl w:val="0"/>
                <w:numId w:val="0"/>
              </w:numPr>
              <w:spacing w:before="120" w:line="288" w:lineRule="auto"/>
              <w:ind w:left="360" w:hanging="360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b/>
                <w:bCs/>
                <w:sz w:val="18"/>
                <w:szCs w:val="18"/>
              </w:rPr>
              <w:t>Assinado</w:t>
            </w:r>
            <w:proofErr w:type="spellEnd"/>
            <w:r w:rsidRPr="00641A9F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1A9F">
              <w:rPr>
                <w:rFonts w:ascii="Montserrat" w:hAnsi="Montserrat"/>
                <w:b/>
                <w:bCs/>
                <w:sz w:val="18"/>
                <w:szCs w:val="18"/>
              </w:rPr>
              <w:t>por</w:t>
            </w:r>
            <w:proofErr w:type="spellEnd"/>
            <w:r w:rsidRPr="00641A9F">
              <w:rPr>
                <w:rFonts w:ascii="Montserrat" w:hAnsi="Montserrat"/>
                <w:b/>
                <w:bCs/>
                <w:sz w:val="18"/>
                <w:szCs w:val="18"/>
              </w:rPr>
              <w:t>:</w:t>
            </w:r>
          </w:p>
        </w:tc>
      </w:tr>
      <w:tr w:rsidR="004E3B35" w:rsidRPr="004E3B35" w14:paraId="0657DB26" w14:textId="77777777" w:rsidTr="00B732EA">
        <w:tc>
          <w:tcPr>
            <w:tcW w:w="2588" w:type="pct"/>
            <w:gridSpan w:val="2"/>
            <w:tcBorders>
              <w:top w:val="nil"/>
              <w:bottom w:val="nil"/>
              <w:right w:val="nil"/>
            </w:tcBorders>
          </w:tcPr>
          <w:p w14:paraId="73ED7E4F" w14:textId="4B5CDED6" w:rsidR="004E3B35" w:rsidRPr="00641A9F" w:rsidRDefault="00A04A55" w:rsidP="00967FC8">
            <w:pPr>
              <w:spacing w:after="120"/>
              <w:jc w:val="both"/>
              <w:rPr>
                <w:rFonts w:ascii="Montserrat" w:hAnsi="Montserrat"/>
                <w:sz w:val="18"/>
                <w:szCs w:val="18"/>
                <w:u w:val="single"/>
              </w:rPr>
            </w:pPr>
            <w:proofErr w:type="spellStart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>Signatário</w:t>
            </w:r>
            <w:proofErr w:type="spellEnd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>autorizado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r w:rsidR="004E3B35" w:rsidRPr="00641A9F">
              <w:rPr>
                <w:rFonts w:ascii="Montserrat" w:hAnsi="Montserrat"/>
                <w:sz w:val="18"/>
                <w:szCs w:val="18"/>
                <w:u w:val="single"/>
              </w:rPr>
              <w:t>1.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7913A212" w14:textId="3E7A6D49" w:rsidR="004E3B35" w:rsidRPr="00641A9F" w:rsidRDefault="00C93153" w:rsidP="00C93153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  <w:r w:rsidRPr="00C93153">
              <w:rPr>
                <w:rFonts w:ascii="Montserrat" w:hAnsi="Montserrat"/>
                <w:sz w:val="18"/>
                <w:szCs w:val="18"/>
              </w:rPr>
              <w:t xml:space="preserve">Nome </w:t>
            </w: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complet</w:t>
            </w:r>
            <w:r w:rsidR="006A624D" w:rsidRPr="00641A9F">
              <w:rPr>
                <w:rFonts w:ascii="Montserrat" w:hAnsi="Montserrat"/>
                <w:sz w:val="18"/>
                <w:szCs w:val="18"/>
              </w:rPr>
              <w:t>o</w:t>
            </w:r>
            <w:proofErr w:type="spellEnd"/>
            <w:r w:rsidR="004E3B35" w:rsidRPr="00641A9F">
              <w:rPr>
                <w:rFonts w:ascii="Montserrat" w:hAnsi="Montserrat"/>
                <w:sz w:val="18"/>
                <w:szCs w:val="18"/>
              </w:rPr>
              <w:t xml:space="preserve">: 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4E3B35" w:rsidRPr="00641A9F">
              <w:rPr>
                <w:rFonts w:ascii="Montserrat" w:hAnsi="Montserrat"/>
                <w:sz w:val="18"/>
                <w:szCs w:val="18"/>
              </w:rP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013D72AC" w14:textId="0EFB7CB6" w:rsidR="004E3B35" w:rsidRPr="00641A9F" w:rsidRDefault="006A624D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t>Cargo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 xml:space="preserve">: 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ab/>
            </w:r>
            <w:r w:rsidRPr="00641A9F">
              <w:rPr>
                <w:rFonts w:ascii="Montserrat" w:hAnsi="Montserrat"/>
                <w:sz w:val="18"/>
                <w:szCs w:val="18"/>
              </w:rPr>
              <w:t xml:space="preserve">                 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4E3B35" w:rsidRPr="00641A9F">
              <w:rPr>
                <w:rFonts w:ascii="Montserrat" w:hAnsi="Montserrat"/>
                <w:sz w:val="18"/>
                <w:szCs w:val="18"/>
              </w:rP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2D64D3C7" w14:textId="3BAD309D" w:rsidR="004E3B35" w:rsidRPr="00641A9F" w:rsidRDefault="004E3B35" w:rsidP="00967FC8">
            <w:pPr>
              <w:spacing w:before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t>Dat</w:t>
            </w:r>
            <w:r w:rsidR="006A624D" w:rsidRPr="00641A9F">
              <w:rPr>
                <w:rFonts w:ascii="Montserrat" w:hAnsi="Montserrat"/>
                <w:sz w:val="18"/>
                <w:szCs w:val="18"/>
              </w:rPr>
              <w:t>a</w:t>
            </w:r>
            <w:r w:rsidRPr="00641A9F">
              <w:rPr>
                <w:rFonts w:ascii="Montserrat" w:hAnsi="Montserrat"/>
                <w:sz w:val="18"/>
                <w:szCs w:val="18"/>
              </w:rPr>
              <w:t>:</w:t>
            </w:r>
            <w:r w:rsidRPr="00641A9F">
              <w:rPr>
                <w:rFonts w:ascii="Montserrat" w:hAnsi="Montserrat"/>
                <w:sz w:val="18"/>
                <w:szCs w:val="18"/>
              </w:rPr>
              <w:tab/>
            </w:r>
            <w:r w:rsidRPr="00641A9F">
              <w:rPr>
                <w:rFonts w:ascii="Montserrat" w:hAnsi="Montserrat"/>
                <w:sz w:val="18"/>
                <w:szCs w:val="18"/>
              </w:rPr>
              <w:tab/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41A9F">
              <w:rPr>
                <w:rFonts w:ascii="Montserrat" w:hAnsi="Montserrat"/>
                <w:sz w:val="18"/>
                <w:szCs w:val="18"/>
              </w:rPr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412" w:type="pct"/>
            <w:tcBorders>
              <w:top w:val="nil"/>
              <w:left w:val="nil"/>
              <w:bottom w:val="nil"/>
            </w:tcBorders>
          </w:tcPr>
          <w:p w14:paraId="101D41FA" w14:textId="77777777" w:rsidR="004E3B35" w:rsidRPr="00641A9F" w:rsidRDefault="004E3B35" w:rsidP="00967FC8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30556FC2" w14:textId="3EF719AC" w:rsidR="004E3B35" w:rsidRPr="00641A9F" w:rsidRDefault="00641A9F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Assinatura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</w:rPr>
              <w:t>:</w:t>
            </w:r>
          </w:p>
          <w:p w14:paraId="393C189C" w14:textId="77777777" w:rsidR="00641A9F" w:rsidRPr="00641A9F" w:rsidRDefault="00641A9F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58AD2B02" w14:textId="77777777" w:rsidR="004E3B35" w:rsidRPr="00641A9F" w:rsidRDefault="004E3B35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E3B35" w:rsidRPr="004E3B35" w14:paraId="299DAD8D" w14:textId="77777777" w:rsidTr="00B732EA">
        <w:tc>
          <w:tcPr>
            <w:tcW w:w="2588" w:type="pct"/>
            <w:gridSpan w:val="2"/>
            <w:tcBorders>
              <w:top w:val="nil"/>
              <w:right w:val="nil"/>
            </w:tcBorders>
          </w:tcPr>
          <w:p w14:paraId="737EF819" w14:textId="3BA35252" w:rsidR="004E3B35" w:rsidRPr="00641A9F" w:rsidRDefault="00A04A55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  <w:u w:val="single"/>
              </w:rPr>
            </w:pPr>
            <w:proofErr w:type="spellStart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>Signatário</w:t>
            </w:r>
            <w:proofErr w:type="spellEnd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04A55">
              <w:rPr>
                <w:rFonts w:ascii="Montserrat" w:hAnsi="Montserrat"/>
                <w:sz w:val="18"/>
                <w:szCs w:val="18"/>
                <w:u w:val="single"/>
              </w:rPr>
              <w:t>autorizado</w:t>
            </w:r>
            <w:proofErr w:type="spellEnd"/>
            <w:r w:rsidRPr="00641A9F">
              <w:rPr>
                <w:rFonts w:ascii="Montserrat" w:hAnsi="Montserrat"/>
                <w:sz w:val="18"/>
                <w:szCs w:val="18"/>
                <w:u w:val="single"/>
              </w:rPr>
              <w:t xml:space="preserve"> </w:t>
            </w:r>
            <w:r w:rsidR="004E3B35" w:rsidRPr="00641A9F">
              <w:rPr>
                <w:rFonts w:ascii="Montserrat" w:hAnsi="Montserrat"/>
                <w:sz w:val="18"/>
                <w:szCs w:val="18"/>
                <w:u w:val="single"/>
              </w:rPr>
              <w:t>2.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6900D93B" w14:textId="5A2EBA3B" w:rsidR="004E3B35" w:rsidRPr="00641A9F" w:rsidRDefault="006A624D" w:rsidP="006A624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t xml:space="preserve">Nome complete: 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4E3B35" w:rsidRPr="00641A9F">
              <w:rPr>
                <w:rFonts w:ascii="Montserrat" w:hAnsi="Montserrat"/>
                <w:sz w:val="18"/>
                <w:szCs w:val="18"/>
              </w:rP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609A99E7" w14:textId="76A03E3E" w:rsidR="004E3B35" w:rsidRPr="00641A9F" w:rsidRDefault="006A624D" w:rsidP="00967FC8">
            <w:pPr>
              <w:spacing w:before="120" w:after="120"/>
              <w:jc w:val="both"/>
              <w:rPr>
                <w:rFonts w:ascii="Montserrat" w:hAnsi="Montserrat"/>
                <w:sz w:val="18"/>
                <w:szCs w:val="18"/>
              </w:rPr>
            </w:pPr>
            <w:r w:rsidRPr="00641A9F">
              <w:rPr>
                <w:rFonts w:ascii="Montserrat" w:hAnsi="Montserrat"/>
                <w:sz w:val="18"/>
                <w:szCs w:val="18"/>
              </w:rPr>
              <w:lastRenderedPageBreak/>
              <w:t>Cargo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 xml:space="preserve">: </w:t>
            </w:r>
            <w:r w:rsidRPr="00641A9F">
              <w:rPr>
                <w:rFonts w:ascii="Montserrat" w:hAnsi="Montserrat"/>
                <w:sz w:val="18"/>
                <w:szCs w:val="18"/>
              </w:rPr>
              <w:t xml:space="preserve">   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ab/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="004E3B35" w:rsidRPr="00641A9F">
              <w:rPr>
                <w:rFonts w:ascii="Montserrat" w:hAnsi="Montserrat"/>
                <w:sz w:val="18"/>
                <w:szCs w:val="18"/>
              </w:rPr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="004E3B35"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  <w:p w14:paraId="260F1B38" w14:textId="211084DD" w:rsidR="004E3B35" w:rsidRPr="00641A9F" w:rsidRDefault="004E3B35" w:rsidP="00967FC8">
            <w:pPr>
              <w:spacing w:before="40" w:after="40" w:line="288" w:lineRule="auto"/>
              <w:ind w:right="-198"/>
              <w:rPr>
                <w:rFonts w:ascii="Montserrat" w:hAnsi="Montserrat" w:cstheme="minorBidi"/>
                <w:sz w:val="18"/>
                <w:szCs w:val="18"/>
              </w:rPr>
            </w:pPr>
            <w:bookmarkStart w:id="0" w:name="_Int_5VRSuwIa"/>
            <w:r w:rsidRPr="00641A9F">
              <w:rPr>
                <w:rFonts w:ascii="Montserrat" w:hAnsi="Montserrat"/>
                <w:sz w:val="18"/>
                <w:szCs w:val="18"/>
              </w:rPr>
              <w:t>Dat</w:t>
            </w:r>
            <w:r w:rsidR="006A624D" w:rsidRPr="00641A9F">
              <w:rPr>
                <w:rFonts w:ascii="Montserrat" w:hAnsi="Montserrat"/>
                <w:sz w:val="18"/>
                <w:szCs w:val="18"/>
              </w:rPr>
              <w:t>a</w:t>
            </w:r>
            <w:r w:rsidRPr="00641A9F">
              <w:rPr>
                <w:rFonts w:ascii="Montserrat" w:hAnsi="Montserrat"/>
                <w:sz w:val="18"/>
                <w:szCs w:val="18"/>
              </w:rPr>
              <w:t>:</w:t>
            </w:r>
            <w:r w:rsidRPr="00641A9F">
              <w:rPr>
                <w:rFonts w:ascii="Montserrat" w:hAnsi="Montserrat"/>
                <w:sz w:val="18"/>
                <w:szCs w:val="18"/>
              </w:rPr>
              <w:tab/>
            </w:r>
            <w:bookmarkEnd w:id="0"/>
            <w:r w:rsidRPr="00641A9F">
              <w:rPr>
                <w:rFonts w:ascii="Montserrat" w:hAnsi="Montserrat"/>
                <w:sz w:val="18"/>
                <w:szCs w:val="18"/>
              </w:rPr>
              <w:tab/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41A9F">
              <w:rPr>
                <w:rFonts w:ascii="Montserrat" w:hAnsi="Montserrat"/>
                <w:sz w:val="18"/>
                <w:szCs w:val="18"/>
              </w:rPr>
              <w:instrText xml:space="preserve"> FORMTEXT </w:instrText>
            </w:r>
            <w:r w:rsidRPr="00641A9F">
              <w:rPr>
                <w:rFonts w:ascii="Montserrat" w:hAnsi="Montserrat"/>
                <w:sz w:val="18"/>
                <w:szCs w:val="18"/>
              </w:rPr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separate"/>
            </w:r>
            <w:r w:rsidRPr="00641A9F">
              <w:rPr>
                <w:rFonts w:ascii="Montserrat" w:hAnsi="Montserrat"/>
                <w:sz w:val="18"/>
                <w:szCs w:val="18"/>
              </w:rPr>
              <w:t>______________________________</w:t>
            </w:r>
            <w:r w:rsidRPr="00641A9F">
              <w:rPr>
                <w:rFonts w:ascii="Montserrat" w:hAnsi="Montserrat"/>
                <w:sz w:val="18"/>
                <w:szCs w:val="18"/>
              </w:rPr>
              <w:fldChar w:fldCharType="end"/>
            </w:r>
          </w:p>
        </w:tc>
        <w:tc>
          <w:tcPr>
            <w:tcW w:w="2412" w:type="pct"/>
            <w:tcBorders>
              <w:top w:val="nil"/>
              <w:left w:val="nil"/>
            </w:tcBorders>
          </w:tcPr>
          <w:p w14:paraId="2C940731" w14:textId="77777777" w:rsidR="004E3B35" w:rsidRPr="00641A9F" w:rsidRDefault="004E3B35" w:rsidP="00967FC8">
            <w:pP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45E4A018" w14:textId="58A65720" w:rsidR="004E3B35" w:rsidRPr="00641A9F" w:rsidRDefault="00641A9F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641A9F">
              <w:rPr>
                <w:rFonts w:ascii="Montserrat" w:hAnsi="Montserrat"/>
                <w:sz w:val="18"/>
                <w:szCs w:val="18"/>
              </w:rPr>
              <w:t>Assinatura</w:t>
            </w:r>
            <w:proofErr w:type="spellEnd"/>
            <w:r w:rsidR="004E3B35" w:rsidRPr="00641A9F">
              <w:rPr>
                <w:rFonts w:ascii="Montserrat" w:hAnsi="Montserrat"/>
                <w:sz w:val="18"/>
                <w:szCs w:val="18"/>
              </w:rPr>
              <w:t>:</w:t>
            </w:r>
          </w:p>
          <w:p w14:paraId="6EDE8285" w14:textId="77777777" w:rsidR="004E3B35" w:rsidRPr="00641A9F" w:rsidRDefault="004E3B35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/>
                <w:sz w:val="18"/>
                <w:szCs w:val="18"/>
              </w:rPr>
            </w:pPr>
          </w:p>
          <w:p w14:paraId="6942254B" w14:textId="77777777" w:rsidR="004E3B35" w:rsidRPr="00641A9F" w:rsidRDefault="004E3B35" w:rsidP="00967F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132F55BA" w14:textId="77777777" w:rsidTr="00B732EA">
        <w:tc>
          <w:tcPr>
            <w:tcW w:w="2417" w:type="pct"/>
            <w:shd w:val="clear" w:color="auto" w:fill="10768D"/>
          </w:tcPr>
          <w:p w14:paraId="7A62067C" w14:textId="5FD82DD4" w:rsidR="00206E0C" w:rsidRPr="00E00BFE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00BFE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  <w:lang w:val="pt-BR"/>
              </w:rPr>
              <w:lastRenderedPageBreak/>
              <w:t>Dados de contato do Financeiro:</w:t>
            </w:r>
          </w:p>
        </w:tc>
        <w:tc>
          <w:tcPr>
            <w:tcW w:w="2583" w:type="pct"/>
            <w:gridSpan w:val="2"/>
            <w:shd w:val="clear" w:color="auto" w:fill="10768D"/>
          </w:tcPr>
          <w:p w14:paraId="1D9FB6AA" w14:textId="77777777" w:rsidR="00206E0C" w:rsidRPr="00641A9F" w:rsidRDefault="00206E0C" w:rsidP="0011607F">
            <w:pPr>
              <w:spacing w:line="288" w:lineRule="auto"/>
              <w:ind w:right="-198"/>
              <w:rPr>
                <w:rFonts w:ascii="Montserrat" w:hAnsi="Montserrat" w:cstheme="minorHAnsi"/>
                <w:b/>
                <w:bCs/>
                <w:sz w:val="18"/>
                <w:szCs w:val="18"/>
              </w:rPr>
            </w:pPr>
          </w:p>
        </w:tc>
      </w:tr>
      <w:tr w:rsidR="00206E0C" w:rsidRPr="004E3B35" w14:paraId="49107029" w14:textId="77777777" w:rsidTr="00B732EA">
        <w:tc>
          <w:tcPr>
            <w:tcW w:w="2417" w:type="pct"/>
          </w:tcPr>
          <w:p w14:paraId="19F87C5E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Nome:</w:t>
            </w:r>
          </w:p>
        </w:tc>
        <w:tc>
          <w:tcPr>
            <w:tcW w:w="2583" w:type="pct"/>
            <w:gridSpan w:val="2"/>
          </w:tcPr>
          <w:p w14:paraId="6CC7D3AC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2E1736BB" w14:textId="77777777" w:rsidTr="00B732EA">
        <w:tc>
          <w:tcPr>
            <w:tcW w:w="2417" w:type="pct"/>
          </w:tcPr>
          <w:p w14:paraId="16ABA658" w14:textId="0362FB15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Cargo:</w:t>
            </w:r>
          </w:p>
        </w:tc>
        <w:tc>
          <w:tcPr>
            <w:tcW w:w="2583" w:type="pct"/>
            <w:gridSpan w:val="2"/>
          </w:tcPr>
          <w:p w14:paraId="52194274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41A98388" w14:textId="77777777" w:rsidTr="00B732EA">
        <w:tc>
          <w:tcPr>
            <w:tcW w:w="2417" w:type="pct"/>
          </w:tcPr>
          <w:p w14:paraId="4B9B6E90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2583" w:type="pct"/>
            <w:gridSpan w:val="2"/>
          </w:tcPr>
          <w:p w14:paraId="24ED60DB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206E0C" w:rsidRPr="004E3B35" w14:paraId="6629BF4D" w14:textId="77777777" w:rsidTr="00B732EA">
        <w:tc>
          <w:tcPr>
            <w:tcW w:w="2417" w:type="pct"/>
          </w:tcPr>
          <w:p w14:paraId="1F27C74F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4E3B35">
              <w:rPr>
                <w:rFonts w:ascii="Montserrat" w:hAnsi="Montserrat" w:cstheme="minorHAnsi"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2583" w:type="pct"/>
            <w:gridSpan w:val="2"/>
          </w:tcPr>
          <w:p w14:paraId="5415DF70" w14:textId="77777777" w:rsidR="00206E0C" w:rsidRPr="004E3B35" w:rsidRDefault="00206E0C" w:rsidP="003B707C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6A9CD139" w14:textId="77777777" w:rsidR="00206E0C" w:rsidRPr="003B707C" w:rsidRDefault="00206E0C" w:rsidP="00206E0C">
      <w:pPr>
        <w:spacing w:line="288" w:lineRule="auto"/>
        <w:ind w:left="-142" w:right="-200"/>
        <w:jc w:val="center"/>
        <w:rPr>
          <w:rFonts w:ascii="Montserrat" w:hAnsi="Montserrat" w:cstheme="minorHAnsi"/>
          <w:b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3"/>
      </w:tblGrid>
      <w:tr w:rsidR="003829B9" w:rsidRPr="004E3B35" w14:paraId="0F1FB4FE" w14:textId="77777777" w:rsidTr="003829B9">
        <w:trPr>
          <w:trHeight w:val="54"/>
        </w:trPr>
        <w:tc>
          <w:tcPr>
            <w:tcW w:w="5000" w:type="pct"/>
            <w:gridSpan w:val="2"/>
            <w:tcBorders>
              <w:left w:val="single" w:sz="4" w:space="0" w:color="auto"/>
            </w:tcBorders>
            <w:shd w:val="clear" w:color="auto" w:fill="10768D"/>
          </w:tcPr>
          <w:p w14:paraId="1D137943" w14:textId="031E56EF" w:rsidR="003829B9" w:rsidRPr="004E3B35" w:rsidRDefault="003829B9" w:rsidP="003829B9">
            <w:pPr>
              <w:pStyle w:val="Heading1"/>
              <w:spacing w:before="0" w:after="0" w:line="288" w:lineRule="auto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b/>
                <w:bCs/>
                <w:color w:val="FFFFFF" w:themeColor="background1"/>
                <w:sz w:val="18"/>
                <w:szCs w:val="18"/>
              </w:rPr>
              <w:t>FOR INTERNAL USE ONLY</w:t>
            </w:r>
          </w:p>
        </w:tc>
      </w:tr>
      <w:tr w:rsidR="003829B9" w:rsidRPr="004E3B35" w14:paraId="7367178F" w14:textId="77777777" w:rsidTr="000C7171">
        <w:tc>
          <w:tcPr>
            <w:tcW w:w="2426" w:type="pct"/>
            <w:tcBorders>
              <w:left w:val="single" w:sz="4" w:space="0" w:color="auto"/>
            </w:tcBorders>
          </w:tcPr>
          <w:p w14:paraId="4E6F29D9" w14:textId="2F63CF62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Received date: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19A53ECE" w14:textId="0624A189" w:rsidR="003829B9" w:rsidRPr="004E3B35" w:rsidRDefault="003829B9" w:rsidP="003829B9">
            <w:pPr>
              <w:pStyle w:val="Heading1"/>
              <w:spacing w:before="40" w:after="40" w:line="288" w:lineRule="auto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829B9" w:rsidRPr="004E3B35" w14:paraId="4B241322" w14:textId="77777777" w:rsidTr="000C7171">
        <w:trPr>
          <w:trHeight w:val="285"/>
        </w:trPr>
        <w:tc>
          <w:tcPr>
            <w:tcW w:w="2426" w:type="pct"/>
            <w:tcBorders>
              <w:left w:val="single" w:sz="4" w:space="0" w:color="auto"/>
            </w:tcBorders>
          </w:tcPr>
          <w:p w14:paraId="54FFC807" w14:textId="60714F0D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Checked date: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73A990C7" w14:textId="4655B998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3829B9" w:rsidRPr="004E3B35" w14:paraId="23F2BA4C" w14:textId="77777777" w:rsidTr="000C7171">
        <w:trPr>
          <w:trHeight w:val="285"/>
        </w:trPr>
        <w:tc>
          <w:tcPr>
            <w:tcW w:w="2426" w:type="pct"/>
            <w:tcBorders>
              <w:left w:val="single" w:sz="4" w:space="0" w:color="auto"/>
            </w:tcBorders>
          </w:tcPr>
          <w:p w14:paraId="41FEEE78" w14:textId="72A18E28" w:rsidR="003829B9" w:rsidRPr="005914F1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 xml:space="preserve">Reason for any significant difference above: 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6C0F59BE" w14:textId="61BDD83B" w:rsidR="003829B9" w:rsidRPr="005914F1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3829B9" w:rsidRPr="004E3B35" w14:paraId="6DD1A6AF" w14:textId="77777777" w:rsidTr="000C7171">
        <w:tc>
          <w:tcPr>
            <w:tcW w:w="2426" w:type="pct"/>
            <w:tcBorders>
              <w:left w:val="single" w:sz="4" w:space="0" w:color="auto"/>
            </w:tcBorders>
          </w:tcPr>
          <w:p w14:paraId="31E1BB38" w14:textId="775B711D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Uploaded to Sage: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3BD8235E" w14:textId="4B1D2B5F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</w:tr>
      <w:tr w:rsidR="003829B9" w:rsidRPr="004E3B35" w14:paraId="3716A579" w14:textId="77777777" w:rsidTr="000C7171">
        <w:tc>
          <w:tcPr>
            <w:tcW w:w="2426" w:type="pct"/>
            <w:tcBorders>
              <w:left w:val="single" w:sz="4" w:space="0" w:color="auto"/>
            </w:tcBorders>
          </w:tcPr>
          <w:p w14:paraId="1EF48A1A" w14:textId="0D4E6382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  <w:r w:rsidRPr="00756567">
              <w:rPr>
                <w:rFonts w:ascii="Montserrat" w:hAnsi="Montserrat" w:cstheme="minorHAnsi"/>
                <w:sz w:val="18"/>
                <w:szCs w:val="18"/>
              </w:rPr>
              <w:t>UK payment / Foreign payment: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2662CB1C" w14:textId="3915B07B" w:rsidR="003829B9" w:rsidRPr="004E3B35" w:rsidRDefault="003829B9" w:rsidP="003829B9">
            <w:pPr>
              <w:spacing w:before="40" w:after="40" w:line="288" w:lineRule="auto"/>
              <w:ind w:right="-198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7AD6E48D" w14:textId="77777777" w:rsidR="00206E0C" w:rsidRPr="00724CFC" w:rsidRDefault="00206E0C" w:rsidP="00206E0C">
      <w:pPr>
        <w:spacing w:line="288" w:lineRule="auto"/>
        <w:rPr>
          <w:rFonts w:ascii="Montserrat" w:hAnsi="Montserrat"/>
        </w:rPr>
      </w:pPr>
    </w:p>
    <w:p w14:paraId="4AF74A84" w14:textId="77777777" w:rsidR="00A5389F" w:rsidRDefault="00A5389F"/>
    <w:sectPr w:rsidR="00A5389F" w:rsidSect="00B732EA">
      <w:headerReference w:type="default" r:id="rId11"/>
      <w:headerReference w:type="first" r:id="rId12"/>
      <w:footerReference w:type="first" r:id="rId13"/>
      <w:pgSz w:w="11906" w:h="16838"/>
      <w:pgMar w:top="851" w:right="1440" w:bottom="1440" w:left="1440" w:header="852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D0F2" w14:textId="77777777" w:rsidR="00EE5CB4" w:rsidRDefault="00EE5CB4" w:rsidP="003B707C">
      <w:r>
        <w:separator/>
      </w:r>
    </w:p>
  </w:endnote>
  <w:endnote w:type="continuationSeparator" w:id="0">
    <w:p w14:paraId="79BCC479" w14:textId="77777777" w:rsidR="00EE5CB4" w:rsidRDefault="00EE5CB4" w:rsidP="003B707C">
      <w:r>
        <w:continuationSeparator/>
      </w:r>
    </w:p>
  </w:endnote>
  <w:endnote w:type="continuationNotice" w:id="1">
    <w:p w14:paraId="43804765" w14:textId="77777777" w:rsidR="00EE5CB4" w:rsidRDefault="00EE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402"/>
      <w:gridCol w:w="2835"/>
      <w:gridCol w:w="1805"/>
    </w:tblGrid>
    <w:tr w:rsidR="008F1F04" w:rsidRPr="008F1F04" w14:paraId="13A8AF42" w14:textId="77777777" w:rsidTr="00BF4941">
      <w:trPr>
        <w:trHeight w:val="1075"/>
        <w:jc w:val="center"/>
      </w:trPr>
      <w:tc>
        <w:tcPr>
          <w:tcW w:w="2552" w:type="dxa"/>
          <w:vAlign w:val="bottom"/>
        </w:tcPr>
        <w:p w14:paraId="194F633E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 w:cs="Arial"/>
              <w:noProof/>
              <w:sz w:val="16"/>
              <w:szCs w:val="16"/>
              <w:lang w:val="pt-BR"/>
            </w:rPr>
            <w:drawing>
              <wp:inline distT="0" distB="0" distL="0" distR="0" wp14:anchorId="2D975C11" wp14:editId="22B3C6ED">
                <wp:extent cx="1447303" cy="448254"/>
                <wp:effectExtent l="0" t="0" r="635" b="9525"/>
                <wp:docPr id="1950520300" name="Picture 1950520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594" cy="454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59EEF3C" w14:textId="77777777" w:rsidR="009A43F1" w:rsidRPr="00FD2CCA" w:rsidRDefault="008D7CC7" w:rsidP="00FD2CCA">
          <w:pPr>
            <w:tabs>
              <w:tab w:val="left" w:pos="7890"/>
            </w:tabs>
            <w:spacing w:after="60"/>
            <w:ind w:right="-252"/>
            <w:rPr>
              <w:rFonts w:ascii="Montserrat" w:hAnsi="Montserrat" w:cs="Arial"/>
              <w:sz w:val="14"/>
              <w:szCs w:val="14"/>
            </w:rPr>
          </w:pPr>
          <w:r>
            <w:rPr>
              <w:rFonts w:ascii="Montserrat" w:hAnsi="Montserrat" w:cs="Arial"/>
              <w:sz w:val="14"/>
              <w:szCs w:val="14"/>
              <w:lang w:val="pt-BR"/>
            </w:rPr>
            <w:t>NIRAS, Pentlands Science Park, Bush Loan – Penicuik, EH26 0PL, Reino Unido</w:t>
          </w:r>
        </w:p>
        <w:p w14:paraId="0D4C8B00" w14:textId="77777777" w:rsidR="009A43F1" w:rsidRPr="0093757B" w:rsidRDefault="008D7CC7" w:rsidP="00FD2CCA">
          <w:pPr>
            <w:tabs>
              <w:tab w:val="left" w:pos="0"/>
            </w:tabs>
            <w:spacing w:after="60"/>
            <w:rPr>
              <w:rFonts w:ascii="Montserrat" w:hAnsi="Montserrat"/>
              <w:sz w:val="14"/>
              <w:szCs w:val="14"/>
              <w:lang w:val="de-DE"/>
            </w:rPr>
          </w:pPr>
          <w:r>
            <w:rPr>
              <w:rFonts w:ascii="Montserrat" w:hAnsi="Montserrat" w:cs="Arial"/>
              <w:snapToGrid w:val="0"/>
              <w:sz w:val="14"/>
              <w:szCs w:val="14"/>
              <w:lang w:val="pt-BR"/>
            </w:rPr>
            <w:t xml:space="preserve">E-mail: </w:t>
          </w:r>
          <w:hyperlink r:id="rId2" w:history="1">
            <w:r>
              <w:rPr>
                <w:rStyle w:val="Hyperlink"/>
                <w:rFonts w:ascii="Montserrat" w:eastAsiaTheme="majorEastAsia" w:hAnsi="Montserrat" w:cs="Arial"/>
                <w:sz w:val="14"/>
                <w:szCs w:val="14"/>
                <w:lang w:val="pt-BR"/>
              </w:rPr>
              <w:t>f</w:t>
            </w:r>
            <w:r>
              <w:rPr>
                <w:rStyle w:val="Hyperlink"/>
                <w:rFonts w:ascii="Montserrat" w:eastAsiaTheme="majorEastAsia" w:hAnsi="Montserrat"/>
                <w:sz w:val="14"/>
                <w:szCs w:val="14"/>
                <w:lang w:val="pt-BR"/>
              </w:rPr>
              <w:t>inance@oceangrants.org.uk</w:t>
            </w:r>
          </w:hyperlink>
        </w:p>
        <w:p w14:paraId="4C7D3F7E" w14:textId="77777777" w:rsidR="009A43F1" w:rsidRPr="008F1F04" w:rsidRDefault="008D7CC7" w:rsidP="00FD2CCA">
          <w:pPr>
            <w:tabs>
              <w:tab w:val="left" w:pos="0"/>
            </w:tabs>
            <w:spacing w:after="60"/>
            <w:rPr>
              <w:rFonts w:ascii="Montserrat" w:hAnsi="Montserrat"/>
            </w:rPr>
          </w:pPr>
          <w:r>
            <w:rPr>
              <w:rFonts w:ascii="Montserrat" w:hAnsi="Montserrat"/>
              <w:sz w:val="14"/>
              <w:szCs w:val="14"/>
              <w:lang w:val="pt-BR"/>
            </w:rPr>
            <w:t>Site: oceangrants.org.uk</w:t>
          </w:r>
        </w:p>
      </w:tc>
      <w:tc>
        <w:tcPr>
          <w:tcW w:w="2835" w:type="dxa"/>
          <w:vAlign w:val="bottom"/>
        </w:tcPr>
        <w:p w14:paraId="7BF9B585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 w:cs="Arial"/>
              <w:noProof/>
              <w:sz w:val="18"/>
              <w:szCs w:val="18"/>
              <w:lang w:val="pt-BR"/>
            </w:rPr>
            <w:drawing>
              <wp:inline distT="0" distB="0" distL="0" distR="0" wp14:anchorId="65E34843" wp14:editId="5B582E32">
                <wp:extent cx="1545926" cy="424888"/>
                <wp:effectExtent l="0" t="0" r="0" b="0"/>
                <wp:docPr id="37131022" name="Picture 37131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663542" cy="457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5" w:type="dxa"/>
          <w:vAlign w:val="bottom"/>
        </w:tcPr>
        <w:p w14:paraId="35B59F2F" w14:textId="77777777" w:rsidR="009A43F1" w:rsidRPr="008F1F04" w:rsidRDefault="008D7CC7" w:rsidP="00A514F1">
          <w:pPr>
            <w:tabs>
              <w:tab w:val="left" w:pos="0"/>
            </w:tabs>
            <w:spacing w:after="120"/>
            <w:rPr>
              <w:rFonts w:ascii="Montserrat" w:hAnsi="Montserrat"/>
            </w:rPr>
          </w:pPr>
          <w:r>
            <w:rPr>
              <w:rFonts w:ascii="Montserrat" w:hAnsi="Montserrat" w:cs="Arial"/>
              <w:noProof/>
              <w:sz w:val="18"/>
              <w:szCs w:val="18"/>
              <w:lang w:val="pt-BR"/>
            </w:rPr>
            <w:drawing>
              <wp:inline distT="0" distB="0" distL="0" distR="0" wp14:anchorId="60F117AB" wp14:editId="1C25DD5B">
                <wp:extent cx="1047959" cy="534407"/>
                <wp:effectExtent l="0" t="0" r="0" b="0"/>
                <wp:docPr id="3232899" name="Picture 3232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861" cy="53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84101" w14:textId="77777777" w:rsidR="009A43F1" w:rsidRPr="008F1F04" w:rsidRDefault="009A43F1" w:rsidP="00AF7D39">
    <w:pPr>
      <w:pStyle w:val="Footer"/>
      <w:jc w:val="right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5E98" w14:textId="77777777" w:rsidR="00EE5CB4" w:rsidRDefault="00EE5CB4" w:rsidP="003B707C">
      <w:r>
        <w:separator/>
      </w:r>
    </w:p>
  </w:footnote>
  <w:footnote w:type="continuationSeparator" w:id="0">
    <w:p w14:paraId="6A569514" w14:textId="77777777" w:rsidR="00EE5CB4" w:rsidRDefault="00EE5CB4" w:rsidP="003B707C">
      <w:r>
        <w:continuationSeparator/>
      </w:r>
    </w:p>
  </w:footnote>
  <w:footnote w:type="continuationNotice" w:id="1">
    <w:p w14:paraId="63295FC2" w14:textId="77777777" w:rsidR="00EE5CB4" w:rsidRDefault="00EE5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2AA8" w14:textId="77777777" w:rsidR="009A43F1" w:rsidRDefault="009A43F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370B" w14:textId="4E131704" w:rsidR="009A43F1" w:rsidRDefault="008D7CC7" w:rsidP="00AF7D39">
    <w:pPr>
      <w:pStyle w:val="Header"/>
    </w:pPr>
    <w:r>
      <w:rPr>
        <w:noProof/>
        <w:sz w:val="22"/>
        <w:szCs w:val="22"/>
        <w:lang w:val="pt-BR"/>
      </w:rPr>
      <w:drawing>
        <wp:anchor distT="0" distB="0" distL="114300" distR="114300" simplePos="0" relativeHeight="251658240" behindDoc="1" locked="0" layoutInCell="1" allowOverlap="1" wp14:anchorId="1CBC070B" wp14:editId="33809510">
          <wp:simplePos x="0" y="0"/>
          <wp:positionH relativeFrom="margin">
            <wp:align>right</wp:align>
          </wp:positionH>
          <wp:positionV relativeFrom="paragraph">
            <wp:posOffset>-426589</wp:posOffset>
          </wp:positionV>
          <wp:extent cx="2246630" cy="563880"/>
          <wp:effectExtent l="0" t="0" r="1270" b="7620"/>
          <wp:wrapNone/>
          <wp:docPr id="978038177" name="Picture 978038177" descr="Texto azul em um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86526" name="Picture 7" descr="Blue text on a white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" t="17974" r="7000" b="20953"/>
                  <a:stretch/>
                </pic:blipFill>
                <pic:spPr bwMode="auto">
                  <a:xfrm>
                    <a:off x="0" y="0"/>
                    <a:ext cx="2246630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5CD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E96460"/>
    <w:multiLevelType w:val="hybridMultilevel"/>
    <w:tmpl w:val="0A56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9175">
    <w:abstractNumId w:val="0"/>
  </w:num>
  <w:num w:numId="2" w16cid:durableId="130962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0C"/>
    <w:rsid w:val="00006B48"/>
    <w:rsid w:val="0006618B"/>
    <w:rsid w:val="000C7171"/>
    <w:rsid w:val="000D115D"/>
    <w:rsid w:val="001432F9"/>
    <w:rsid w:val="00206E0C"/>
    <w:rsid w:val="002635E0"/>
    <w:rsid w:val="00285BB2"/>
    <w:rsid w:val="002A4004"/>
    <w:rsid w:val="002C02DE"/>
    <w:rsid w:val="003829B9"/>
    <w:rsid w:val="003B707C"/>
    <w:rsid w:val="004401D5"/>
    <w:rsid w:val="00467FFC"/>
    <w:rsid w:val="004D11CC"/>
    <w:rsid w:val="004E3B35"/>
    <w:rsid w:val="005914F1"/>
    <w:rsid w:val="005B029A"/>
    <w:rsid w:val="00603BC7"/>
    <w:rsid w:val="00641A9F"/>
    <w:rsid w:val="006A624D"/>
    <w:rsid w:val="007660A8"/>
    <w:rsid w:val="008D7CC7"/>
    <w:rsid w:val="009018E6"/>
    <w:rsid w:val="009221F6"/>
    <w:rsid w:val="0093757B"/>
    <w:rsid w:val="0094327E"/>
    <w:rsid w:val="00944BE7"/>
    <w:rsid w:val="009A43F1"/>
    <w:rsid w:val="00A04A55"/>
    <w:rsid w:val="00A42705"/>
    <w:rsid w:val="00A5389F"/>
    <w:rsid w:val="00AE08CC"/>
    <w:rsid w:val="00AF4FBF"/>
    <w:rsid w:val="00B240F1"/>
    <w:rsid w:val="00B732EA"/>
    <w:rsid w:val="00BA5D3B"/>
    <w:rsid w:val="00C344D4"/>
    <w:rsid w:val="00C93153"/>
    <w:rsid w:val="00D12331"/>
    <w:rsid w:val="00D21B7F"/>
    <w:rsid w:val="00DC2ACC"/>
    <w:rsid w:val="00DF4411"/>
    <w:rsid w:val="00DF5FAF"/>
    <w:rsid w:val="00E00BFE"/>
    <w:rsid w:val="00E62445"/>
    <w:rsid w:val="00EE5CB4"/>
    <w:rsid w:val="00F53111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29C9"/>
  <w15:chartTrackingRefBased/>
  <w15:docId w15:val="{3830385D-3C7D-48BE-AD1B-0E8FB78D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6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06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0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06E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206E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206E0C"/>
    <w:rPr>
      <w:color w:val="0000FF"/>
      <w:u w:val="single"/>
    </w:rPr>
  </w:style>
  <w:style w:type="table" w:styleId="TableGrid">
    <w:name w:val="Table Grid"/>
    <w:basedOn w:val="TableNormal"/>
    <w:uiPriority w:val="59"/>
    <w:rsid w:val="00206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206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E0C"/>
  </w:style>
  <w:style w:type="character" w:customStyle="1" w:styleId="CommentTextChar">
    <w:name w:val="Comment Text Char"/>
    <w:basedOn w:val="DefaultParagraphFont"/>
    <w:link w:val="CommentText"/>
    <w:uiPriority w:val="99"/>
    <w:rsid w:val="00206E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B70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E3B35"/>
    <w:pPr>
      <w:numPr>
        <w:numId w:val="1"/>
      </w:numPr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766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finance@oceangrants.org.uk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6A2A534DB94589A4B1C059B2CB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D348-69AE-42A2-B8FB-1525AE97787F}"/>
      </w:docPartPr>
      <w:docPartBody>
        <w:p w:rsidR="002C44AF" w:rsidRDefault="002C44AF" w:rsidP="002C44AF">
          <w:pPr>
            <w:pStyle w:val="3E6A2A534DB94589A4B1C059B2CB2BB1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  <w:docPart>
      <w:docPartPr>
        <w:name w:val="654466DE5A644D64AB941307DB98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8CEA-AFDB-46A0-82F5-E1C4F5CB919C}"/>
      </w:docPartPr>
      <w:docPartBody>
        <w:p w:rsidR="002C44AF" w:rsidRDefault="002C44AF" w:rsidP="002C44AF">
          <w:pPr>
            <w:pStyle w:val="654466DE5A644D64AB941307DB987ED0"/>
          </w:pPr>
          <w:r w:rsidRPr="000D42A6">
            <w:rPr>
              <w:rStyle w:val="PlaceholderText"/>
              <w:rFonts w:ascii="Segoe UI" w:hAnsi="Segoe UI" w:cs="Segoe U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AF"/>
    <w:rsid w:val="002C44AF"/>
    <w:rsid w:val="00375C08"/>
    <w:rsid w:val="009018E6"/>
    <w:rsid w:val="00A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4AF"/>
    <w:rPr>
      <w:color w:val="808080"/>
    </w:rPr>
  </w:style>
  <w:style w:type="paragraph" w:customStyle="1" w:styleId="3E6A2A534DB94589A4B1C059B2CB2BB1">
    <w:name w:val="3E6A2A534DB94589A4B1C059B2CB2BB1"/>
    <w:rsid w:val="002C44AF"/>
  </w:style>
  <w:style w:type="paragraph" w:customStyle="1" w:styleId="654466DE5A644D64AB941307DB987ED0">
    <w:name w:val="654466DE5A644D64AB941307DB987ED0"/>
    <w:rsid w:val="002C4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5e02f06-88eb-439b-8837-93d9dca2c13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378CC-6685-4E34-B7F1-D02E0E707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A4748-FF13-4B24-A472-B48C5AA1B7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C0EC3BC-454A-4E48-A63D-12DEE4225AEC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C355B5-CBE4-4D1F-AA55-636F312E0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2241</Characters>
  <Application>Microsoft Office Word</Application>
  <DocSecurity>0</DocSecurity>
  <Lines>112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Curryer (BICU)</dc:creator>
  <cp:keywords/>
  <dc:description/>
  <cp:lastModifiedBy>Sara De Giorgio (SDEG)</cp:lastModifiedBy>
  <cp:revision>29</cp:revision>
  <dcterms:created xsi:type="dcterms:W3CDTF">2024-10-08T10:02:00Z</dcterms:created>
  <dcterms:modified xsi:type="dcterms:W3CDTF">2025-12-12T16:55:00Z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a40a649e-86c9-4363-b3db-295462401283</vt:lpwstr>
  </property>
  <property fmtid="{D5CDD505-2E9C-101B-9397-08002B2CF9AE}" pid="4" name="MediaServiceImageTags">
    <vt:lpwstr/>
  </property>
  <property fmtid="{D5CDD505-2E9C-101B-9397-08002B2CF9AE}" pid="5" name="NIRASDocumentKind">
    <vt:lpwstr/>
  </property>
  <property fmtid="{D5CDD505-2E9C-101B-9397-08002B2CF9AE}" pid="6" name="NIRASQAStatus">
    <vt:lpwstr/>
  </property>
  <property fmtid="{D5CDD505-2E9C-101B-9397-08002B2CF9AE}" pid="7" name="NIRASQAGroup">
    <vt:lpwstr/>
  </property>
  <property fmtid="{D5CDD505-2E9C-101B-9397-08002B2CF9AE}" pid="8" name="Distribution">
    <vt:lpwstr>4;#Internal Defra Group|0867f7b3-e76e-40ca-bb1f-5ba341a49230</vt:lpwstr>
  </property>
  <property fmtid="{D5CDD505-2E9C-101B-9397-08002B2CF9AE}" pid="9" name="HOCopyrightLevel">
    <vt:lpwstr>1;#Crown|69589897-2828-4761-976e-717fd8e631c9</vt:lpwstr>
  </property>
  <property fmtid="{D5CDD505-2E9C-101B-9397-08002B2CF9AE}" pid="10" name="HOGovernmentSecurityClassification">
    <vt:lpwstr>2;#Official|14c80daa-741b-422c-9722-f71693c9ede4</vt:lpwstr>
  </property>
  <property fmtid="{D5CDD505-2E9C-101B-9397-08002B2CF9AE}" pid="11" name="HOSiteType">
    <vt:lpwstr>5;#Work Delivery|388f4f80-46e6-4bcd-8bd1-cea0059da8bd</vt:lpwstr>
  </property>
  <property fmtid="{D5CDD505-2E9C-101B-9397-08002B2CF9AE}" pid="12" name="OrganisationalUnit">
    <vt:lpwstr>3;#Defra|026223dd-2e56-4615-868d-7c5bfd566810</vt:lpwstr>
  </property>
  <property fmtid="{D5CDD505-2E9C-101B-9397-08002B2CF9AE}" pid="13" name="InformationType">
    <vt:lpwstr/>
  </property>
  <property fmtid="{D5CDD505-2E9C-101B-9397-08002B2CF9AE}" pid="14" name="ApplyLanguageRun">
    <vt:lpwstr>true</vt:lpwstr>
  </property>
</Properties>
</file>